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4B443" w14:textId="77777777" w:rsidR="00804DBD" w:rsidRPr="004D2239" w:rsidRDefault="00804DBD" w:rsidP="00804DBD">
      <w:pPr>
        <w:pStyle w:val="classlisttitleh5"/>
        <w:jc w:val="center"/>
        <w:rPr>
          <w:rFonts w:ascii="Georgia" w:hAnsi="Georgia" w:cstheme="majorBidi"/>
          <w:sz w:val="36"/>
          <w:szCs w:val="36"/>
        </w:rPr>
      </w:pPr>
      <w:bookmarkStart w:id="0" w:name="_GoBack"/>
      <w:bookmarkEnd w:id="0"/>
      <w:r w:rsidRPr="004D2239">
        <w:rPr>
          <w:rFonts w:ascii="Georgia" w:hAnsi="Georgia" w:cstheme="majorBidi"/>
          <w:sz w:val="36"/>
          <w:szCs w:val="36"/>
        </w:rPr>
        <w:t xml:space="preserve">Graduation Check for the Minor in </w:t>
      </w:r>
      <w:r w:rsidRPr="004D2239">
        <w:rPr>
          <w:rFonts w:ascii="Georgia" w:hAnsi="Georgia" w:cstheme="majorBidi"/>
          <w:sz w:val="36"/>
          <w:szCs w:val="36"/>
        </w:rPr>
        <w:br/>
        <w:t>Modern Jewish Studies</w:t>
      </w:r>
    </w:p>
    <w:p w14:paraId="56744F72" w14:textId="77777777" w:rsidR="00804DBD" w:rsidRPr="004D2239" w:rsidRDefault="00804DBD" w:rsidP="00804DBD">
      <w:pPr>
        <w:pStyle w:val="deptstuffP"/>
        <w:ind w:left="0"/>
        <w:rPr>
          <w:rFonts w:ascii="Georgia" w:hAnsi="Georgia" w:cstheme="maj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7547"/>
      </w:tblGrid>
      <w:tr w:rsidR="00804DBD" w:rsidRPr="00EF2523" w14:paraId="44AAF82B" w14:textId="77777777" w:rsidTr="00BC522B">
        <w:tc>
          <w:tcPr>
            <w:tcW w:w="1818" w:type="dxa"/>
          </w:tcPr>
          <w:p w14:paraId="4718B1D7" w14:textId="77777777" w:rsidR="00804DBD" w:rsidRPr="004D2239" w:rsidRDefault="00804DBD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4D2239">
              <w:rPr>
                <w:rFonts w:ascii="Georgia" w:hAnsi="Georgia" w:cstheme="majorBid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740" w:type="dxa"/>
          </w:tcPr>
          <w:p w14:paraId="196B4E63" w14:textId="77777777" w:rsidR="00804DBD" w:rsidRPr="00EF2523" w:rsidRDefault="00804DBD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4DBD" w:rsidRPr="00EF2523" w14:paraId="629643CB" w14:textId="77777777" w:rsidTr="00BC522B">
        <w:tc>
          <w:tcPr>
            <w:tcW w:w="1818" w:type="dxa"/>
          </w:tcPr>
          <w:p w14:paraId="6DFF590B" w14:textId="77777777" w:rsidR="00804DBD" w:rsidRPr="004D2239" w:rsidRDefault="00804DBD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4D2239">
              <w:rPr>
                <w:rFonts w:ascii="Georgia" w:hAnsi="Georgia" w:cstheme="majorBidi"/>
                <w:b/>
                <w:bCs/>
                <w:sz w:val="24"/>
                <w:szCs w:val="24"/>
              </w:rPr>
              <w:t>File No:</w:t>
            </w:r>
          </w:p>
        </w:tc>
        <w:tc>
          <w:tcPr>
            <w:tcW w:w="7740" w:type="dxa"/>
          </w:tcPr>
          <w:p w14:paraId="7807E983" w14:textId="77777777" w:rsidR="00804DBD" w:rsidRPr="00EF2523" w:rsidRDefault="00804DBD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4DBD" w:rsidRPr="00EF2523" w14:paraId="72161758" w14:textId="77777777" w:rsidTr="00BC522B">
        <w:tc>
          <w:tcPr>
            <w:tcW w:w="1818" w:type="dxa"/>
          </w:tcPr>
          <w:p w14:paraId="39B3B0AB" w14:textId="77777777" w:rsidR="00804DBD" w:rsidRPr="004D2239" w:rsidRDefault="00804DBD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4D2239">
              <w:rPr>
                <w:rFonts w:ascii="Georgia" w:hAnsi="Georgia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740" w:type="dxa"/>
          </w:tcPr>
          <w:p w14:paraId="3D8D5581" w14:textId="77777777" w:rsidR="00804DBD" w:rsidRPr="00EF2523" w:rsidRDefault="00804DBD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4DBD" w:rsidRPr="00EF2523" w14:paraId="7EA41ECB" w14:textId="77777777" w:rsidTr="00BC522B">
        <w:tc>
          <w:tcPr>
            <w:tcW w:w="1818" w:type="dxa"/>
          </w:tcPr>
          <w:p w14:paraId="548A70DF" w14:textId="77777777" w:rsidR="00804DBD" w:rsidRPr="004D2239" w:rsidRDefault="00804DBD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4D2239">
              <w:rPr>
                <w:rFonts w:ascii="Georgia" w:hAnsi="Georgia" w:cstheme="majorBidi"/>
                <w:b/>
                <w:bCs/>
                <w:sz w:val="24"/>
                <w:szCs w:val="24"/>
              </w:rPr>
              <w:t>Address 1:</w:t>
            </w:r>
          </w:p>
        </w:tc>
        <w:tc>
          <w:tcPr>
            <w:tcW w:w="7740" w:type="dxa"/>
          </w:tcPr>
          <w:p w14:paraId="5E18F60C" w14:textId="77777777" w:rsidR="00804DBD" w:rsidRPr="00EF2523" w:rsidRDefault="00804DBD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4DBD" w:rsidRPr="00EF2523" w14:paraId="5F884086" w14:textId="77777777" w:rsidTr="00BC522B">
        <w:tc>
          <w:tcPr>
            <w:tcW w:w="1818" w:type="dxa"/>
          </w:tcPr>
          <w:p w14:paraId="793E5C49" w14:textId="77777777" w:rsidR="00804DBD" w:rsidRPr="004D2239" w:rsidRDefault="00804DBD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4D2239">
              <w:rPr>
                <w:rFonts w:ascii="Georgia" w:hAnsi="Georgia" w:cstheme="majorBidi"/>
                <w:b/>
                <w:bCs/>
                <w:sz w:val="24"/>
                <w:szCs w:val="24"/>
              </w:rPr>
              <w:t>Address 2:</w:t>
            </w:r>
          </w:p>
        </w:tc>
        <w:tc>
          <w:tcPr>
            <w:tcW w:w="7740" w:type="dxa"/>
          </w:tcPr>
          <w:p w14:paraId="6867572D" w14:textId="77777777" w:rsidR="00804DBD" w:rsidRPr="00EF2523" w:rsidRDefault="00804DBD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4DBD" w:rsidRPr="00EF2523" w14:paraId="57737FA1" w14:textId="77777777" w:rsidTr="00BC522B">
        <w:tc>
          <w:tcPr>
            <w:tcW w:w="1818" w:type="dxa"/>
          </w:tcPr>
          <w:p w14:paraId="09203318" w14:textId="77777777" w:rsidR="00804DBD" w:rsidRPr="004D2239" w:rsidRDefault="00804DBD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4D2239">
              <w:rPr>
                <w:rFonts w:ascii="Georgia" w:hAnsi="Georgia" w:cstheme="majorBidi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7740" w:type="dxa"/>
          </w:tcPr>
          <w:p w14:paraId="3354CE1A" w14:textId="77777777" w:rsidR="00804DBD" w:rsidRPr="00EF2523" w:rsidRDefault="00804DBD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4DBD" w:rsidRPr="00EF2523" w14:paraId="1614A36E" w14:textId="77777777" w:rsidTr="00BC522B">
        <w:tc>
          <w:tcPr>
            <w:tcW w:w="1818" w:type="dxa"/>
          </w:tcPr>
          <w:p w14:paraId="04F42892" w14:textId="77777777" w:rsidR="00804DBD" w:rsidRPr="004D2239" w:rsidRDefault="00804DBD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4D2239">
              <w:rPr>
                <w:rFonts w:ascii="Georgia" w:hAnsi="Georgia" w:cstheme="majorBid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740" w:type="dxa"/>
          </w:tcPr>
          <w:p w14:paraId="25C51DCA" w14:textId="77777777" w:rsidR="00804DBD" w:rsidRPr="00EF2523" w:rsidRDefault="00804DBD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0CE6CA8" w14:textId="77777777" w:rsidR="00804DBD" w:rsidRPr="004D2239" w:rsidRDefault="00804DBD" w:rsidP="00804DBD">
      <w:pPr>
        <w:pStyle w:val="deptstuffP"/>
        <w:ind w:left="0"/>
        <w:rPr>
          <w:rFonts w:ascii="Georgia" w:hAnsi="Georgia" w:cstheme="majorBidi"/>
          <w:sz w:val="20"/>
          <w:szCs w:val="20"/>
        </w:rPr>
      </w:pP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2061"/>
        <w:gridCol w:w="883"/>
        <w:gridCol w:w="1637"/>
        <w:gridCol w:w="1108"/>
        <w:gridCol w:w="1162"/>
        <w:gridCol w:w="780"/>
        <w:gridCol w:w="1998"/>
      </w:tblGrid>
      <w:tr w:rsidR="00BC522B" w:rsidRPr="004D2239" w14:paraId="7FDC934A" w14:textId="77777777" w:rsidTr="001C3140">
        <w:tc>
          <w:tcPr>
            <w:tcW w:w="2061" w:type="dxa"/>
          </w:tcPr>
          <w:p w14:paraId="7A2B3D9F" w14:textId="77777777" w:rsidR="004D2239" w:rsidRDefault="004D2239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</w:p>
          <w:p w14:paraId="67E7FFBC" w14:textId="77777777" w:rsidR="00BC522B" w:rsidRDefault="00BC522B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  <w:r w:rsidRPr="004D2239">
              <w:rPr>
                <w:rFonts w:ascii="Georgia" w:hAnsi="Georgia" w:cstheme="majorBidi"/>
                <w:b/>
                <w:bCs/>
                <w:sz w:val="20"/>
                <w:szCs w:val="20"/>
              </w:rPr>
              <w:t>Area</w:t>
            </w:r>
          </w:p>
          <w:p w14:paraId="4A4ABC9E" w14:textId="77777777" w:rsidR="004D2239" w:rsidRPr="004D2239" w:rsidRDefault="004D2239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14:paraId="3032D3C3" w14:textId="77777777" w:rsidR="004D2239" w:rsidRDefault="004D2239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</w:p>
          <w:p w14:paraId="28F2BBEE" w14:textId="77777777" w:rsidR="00BC522B" w:rsidRPr="004D2239" w:rsidRDefault="00BC522B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  <w:r w:rsidRPr="004D2239">
              <w:rPr>
                <w:rFonts w:ascii="Georgia" w:hAnsi="Georgia" w:cstheme="majorBidi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1637" w:type="dxa"/>
          </w:tcPr>
          <w:p w14:paraId="03205602" w14:textId="77777777" w:rsidR="004D2239" w:rsidRDefault="004D2239" w:rsidP="00BC522B">
            <w:pPr>
              <w:pStyle w:val="deptstuffP"/>
              <w:ind w:left="301" w:hanging="301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</w:p>
          <w:p w14:paraId="0A903537" w14:textId="77777777" w:rsidR="00BC522B" w:rsidRPr="004D2239" w:rsidRDefault="00BC522B" w:rsidP="00BC522B">
            <w:pPr>
              <w:pStyle w:val="deptstuffP"/>
              <w:ind w:left="301" w:hanging="301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  <w:r w:rsidRPr="004D2239">
              <w:rPr>
                <w:rFonts w:ascii="Georgia" w:hAnsi="Georgia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108" w:type="dxa"/>
          </w:tcPr>
          <w:p w14:paraId="59563215" w14:textId="77777777" w:rsidR="004D2239" w:rsidRDefault="004D2239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</w:p>
          <w:p w14:paraId="5ACC3BD1" w14:textId="77777777" w:rsidR="00BC522B" w:rsidRPr="004D2239" w:rsidRDefault="00BC522B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  <w:r w:rsidRPr="004D2239">
              <w:rPr>
                <w:rFonts w:ascii="Georgia" w:hAnsi="Georgia" w:cstheme="majorBidi"/>
                <w:b/>
                <w:bCs/>
                <w:sz w:val="20"/>
                <w:szCs w:val="20"/>
              </w:rPr>
              <w:t>Where</w:t>
            </w:r>
          </w:p>
        </w:tc>
        <w:tc>
          <w:tcPr>
            <w:tcW w:w="1162" w:type="dxa"/>
          </w:tcPr>
          <w:p w14:paraId="681F9691" w14:textId="77777777" w:rsidR="004D2239" w:rsidRDefault="004D2239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</w:p>
          <w:p w14:paraId="1EE02A1F" w14:textId="77777777" w:rsidR="00BC522B" w:rsidRPr="004D2239" w:rsidRDefault="00BC522B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  <w:r w:rsidRPr="004D2239">
              <w:rPr>
                <w:rFonts w:ascii="Georgia" w:hAnsi="Georgia" w:cstheme="majorBidi"/>
                <w:b/>
                <w:bCs/>
                <w:sz w:val="20"/>
                <w:szCs w:val="20"/>
              </w:rPr>
              <w:t>When</w:t>
            </w:r>
          </w:p>
        </w:tc>
        <w:tc>
          <w:tcPr>
            <w:tcW w:w="780" w:type="dxa"/>
          </w:tcPr>
          <w:p w14:paraId="18BC9AE4" w14:textId="77777777" w:rsidR="004D2239" w:rsidRDefault="004D2239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</w:p>
          <w:p w14:paraId="168ED614" w14:textId="77777777" w:rsidR="00BC522B" w:rsidRPr="004D2239" w:rsidRDefault="00BC522B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  <w:r w:rsidRPr="004D2239">
              <w:rPr>
                <w:rFonts w:ascii="Georgia" w:hAnsi="Georgia" w:cstheme="majorBidi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1998" w:type="dxa"/>
          </w:tcPr>
          <w:p w14:paraId="00B7680E" w14:textId="77777777" w:rsidR="004D2239" w:rsidRDefault="004D2239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</w:p>
          <w:p w14:paraId="171F89B3" w14:textId="77777777" w:rsidR="00BC522B" w:rsidRDefault="00BC522B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  <w:r w:rsidRPr="004D2239">
              <w:rPr>
                <w:rFonts w:ascii="Georgia" w:hAnsi="Georgia" w:cstheme="majorBidi"/>
                <w:b/>
                <w:bCs/>
                <w:sz w:val="20"/>
                <w:szCs w:val="20"/>
              </w:rPr>
              <w:t>Notes</w:t>
            </w:r>
          </w:p>
          <w:p w14:paraId="2FF25CBD" w14:textId="77777777" w:rsidR="004D2239" w:rsidRPr="004D2239" w:rsidRDefault="004D2239" w:rsidP="00B64C76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0"/>
                <w:szCs w:val="20"/>
              </w:rPr>
            </w:pPr>
          </w:p>
        </w:tc>
      </w:tr>
      <w:tr w:rsidR="00BC522B" w:rsidRPr="00EF2523" w14:paraId="7EC14580" w14:textId="77777777" w:rsidTr="001C3140">
        <w:tc>
          <w:tcPr>
            <w:tcW w:w="2061" w:type="dxa"/>
          </w:tcPr>
          <w:p w14:paraId="4C0B7129" w14:textId="77777777" w:rsidR="00BC522B" w:rsidRPr="004D2239" w:rsidRDefault="00BC522B" w:rsidP="004D2239">
            <w:pPr>
              <w:pStyle w:val="deptstuffP"/>
              <w:tabs>
                <w:tab w:val="left" w:pos="1080"/>
              </w:tabs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Judaism</w:t>
            </w:r>
            <w:r w:rsidR="004D2239" w:rsidRPr="004D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883" w:type="dxa"/>
          </w:tcPr>
          <w:p w14:paraId="6E010A15" w14:textId="77777777" w:rsidR="00BC522B" w:rsidRPr="004D2239" w:rsidRDefault="00BC522B" w:rsidP="00B64C76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sz w:val="20"/>
                <w:szCs w:val="20"/>
              </w:rPr>
              <w:t>3 Units</w:t>
            </w:r>
          </w:p>
        </w:tc>
        <w:tc>
          <w:tcPr>
            <w:tcW w:w="1637" w:type="dxa"/>
          </w:tcPr>
          <w:p w14:paraId="38ECBFD1" w14:textId="77777777" w:rsidR="00BC522B" w:rsidRPr="004D2239" w:rsidRDefault="00BC522B" w:rsidP="00B64C76">
            <w:pPr>
              <w:pStyle w:val="deptstuffP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sz w:val="20"/>
                <w:szCs w:val="20"/>
              </w:rPr>
              <w:t>-   JS 200</w:t>
            </w:r>
          </w:p>
          <w:p w14:paraId="6D8775E3" w14:textId="77777777" w:rsidR="00BC522B" w:rsidRDefault="00BC522B" w:rsidP="00BC522B">
            <w:pPr>
              <w:pStyle w:val="deptstuffP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271D1" w14:textId="77777777" w:rsidR="00A50FAE" w:rsidRPr="004D2239" w:rsidRDefault="00A50FAE" w:rsidP="00BC522B">
            <w:pPr>
              <w:pStyle w:val="deptstuffP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14:paraId="3E950537" w14:textId="77777777" w:rsidR="00BC522B" w:rsidRPr="004D2239" w:rsidRDefault="00BC522B" w:rsidP="00B64C76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5F5E1D9" w14:textId="77777777"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</w:tcPr>
          <w:p w14:paraId="74E64973" w14:textId="77777777"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98" w:type="dxa"/>
          </w:tcPr>
          <w:p w14:paraId="419CB84A" w14:textId="77777777" w:rsidR="00BC522B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456BDEF" w14:textId="77777777" w:rsidR="004D2239" w:rsidRPr="00EF2523" w:rsidRDefault="004D2239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C522B" w:rsidRPr="00EF2523" w14:paraId="5FC8D5C1" w14:textId="77777777" w:rsidTr="001C3140">
        <w:tc>
          <w:tcPr>
            <w:tcW w:w="2061" w:type="dxa"/>
          </w:tcPr>
          <w:p w14:paraId="57942ADF" w14:textId="77777777" w:rsidR="00BC522B" w:rsidRPr="004D2239" w:rsidRDefault="00BC522B" w:rsidP="00B64C76">
            <w:pPr>
              <w:pStyle w:val="deptstuffP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Ancient and Medieval Era</w:t>
            </w:r>
          </w:p>
        </w:tc>
        <w:tc>
          <w:tcPr>
            <w:tcW w:w="883" w:type="dxa"/>
          </w:tcPr>
          <w:p w14:paraId="6A3D9216" w14:textId="77777777" w:rsidR="00BC522B" w:rsidRPr="004D2239" w:rsidRDefault="00BC522B" w:rsidP="00B64C76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sz w:val="20"/>
                <w:szCs w:val="20"/>
              </w:rPr>
              <w:t>3 Units</w:t>
            </w:r>
          </w:p>
        </w:tc>
        <w:tc>
          <w:tcPr>
            <w:tcW w:w="1637" w:type="dxa"/>
          </w:tcPr>
          <w:p w14:paraId="571A5778" w14:textId="77777777" w:rsidR="00A50FAE" w:rsidRPr="004D2239" w:rsidRDefault="00BC522B" w:rsidP="00804DBD">
            <w:pPr>
              <w:pStyle w:val="deptstuffP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sz w:val="20"/>
                <w:szCs w:val="20"/>
              </w:rPr>
              <w:t>-   HIST 406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JS 300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RS 320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RS 375</w:t>
            </w:r>
          </w:p>
          <w:p w14:paraId="289A6BA4" w14:textId="77777777" w:rsidR="00BC522B" w:rsidRPr="004D2239" w:rsidRDefault="00BC522B" w:rsidP="00BC522B">
            <w:pPr>
              <w:pStyle w:val="deptstuffP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14:paraId="47202C46" w14:textId="77777777" w:rsidR="00BC522B" w:rsidRPr="004D2239" w:rsidRDefault="00BC522B" w:rsidP="00B64C76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384F4E06" w14:textId="77777777"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</w:tcPr>
          <w:p w14:paraId="557118CA" w14:textId="77777777"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98" w:type="dxa"/>
          </w:tcPr>
          <w:p w14:paraId="6ED0EAB3" w14:textId="77777777"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C522B" w:rsidRPr="00EF2523" w14:paraId="600B0020" w14:textId="77777777" w:rsidTr="001C3140">
        <w:tc>
          <w:tcPr>
            <w:tcW w:w="2061" w:type="dxa"/>
          </w:tcPr>
          <w:p w14:paraId="36BD295A" w14:textId="77777777" w:rsidR="00BC522B" w:rsidRPr="004D2239" w:rsidRDefault="001C3140" w:rsidP="00B64C76">
            <w:pPr>
              <w:pStyle w:val="deptstuffP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Modern Period</w:t>
            </w:r>
          </w:p>
        </w:tc>
        <w:tc>
          <w:tcPr>
            <w:tcW w:w="883" w:type="dxa"/>
          </w:tcPr>
          <w:p w14:paraId="11E82C2D" w14:textId="77777777" w:rsidR="00BC522B" w:rsidRDefault="00BC522B" w:rsidP="00B64C76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sz w:val="20"/>
                <w:szCs w:val="20"/>
              </w:rPr>
              <w:t>3 Units</w:t>
            </w:r>
          </w:p>
          <w:p w14:paraId="12F382F5" w14:textId="77777777" w:rsidR="00A50FAE" w:rsidRPr="004D2239" w:rsidRDefault="00A50FAE" w:rsidP="00B64C76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14:paraId="22F3A4DB" w14:textId="77777777" w:rsidR="00BC522B" w:rsidRDefault="00BC522B" w:rsidP="00804DBD">
            <w:pPr>
              <w:pStyle w:val="deptstuffP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sz w:val="20"/>
                <w:szCs w:val="20"/>
              </w:rPr>
              <w:t>-   HIST/JS 409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HIST/JS 427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RS 476</w:t>
            </w:r>
          </w:p>
          <w:p w14:paraId="780833B5" w14:textId="77777777" w:rsidR="00A50FAE" w:rsidRPr="004D2239" w:rsidRDefault="00A50FAE" w:rsidP="00804DBD">
            <w:pPr>
              <w:pStyle w:val="deptstuffP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491E6" w14:textId="77777777" w:rsidR="00BC522B" w:rsidRPr="004D2239" w:rsidRDefault="00BC522B" w:rsidP="00BC522B">
            <w:pPr>
              <w:pStyle w:val="deptstuffP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14:paraId="434E1B2B" w14:textId="77777777" w:rsidR="00BC522B" w:rsidRPr="004D2239" w:rsidRDefault="00BC522B" w:rsidP="00B64C76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267508C7" w14:textId="77777777"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</w:tcPr>
          <w:p w14:paraId="72DE910F" w14:textId="77777777"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98" w:type="dxa"/>
          </w:tcPr>
          <w:p w14:paraId="5F6FD353" w14:textId="77777777"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C522B" w:rsidRPr="00EF2523" w14:paraId="056628BD" w14:textId="77777777" w:rsidTr="001C3140">
        <w:tc>
          <w:tcPr>
            <w:tcW w:w="2061" w:type="dxa"/>
          </w:tcPr>
          <w:p w14:paraId="2110B7D3" w14:textId="77777777" w:rsidR="00BC522B" w:rsidRPr="004D2239" w:rsidRDefault="00BC522B" w:rsidP="00B64C76">
            <w:pPr>
              <w:pStyle w:val="deptstuffP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American Jewish Life</w:t>
            </w:r>
          </w:p>
        </w:tc>
        <w:tc>
          <w:tcPr>
            <w:tcW w:w="883" w:type="dxa"/>
          </w:tcPr>
          <w:p w14:paraId="1968D838" w14:textId="77777777" w:rsidR="00BC522B" w:rsidRPr="004D2239" w:rsidRDefault="00BC522B" w:rsidP="00B64C76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sz w:val="20"/>
                <w:szCs w:val="20"/>
              </w:rPr>
              <w:t>3 Units</w:t>
            </w:r>
          </w:p>
        </w:tc>
        <w:tc>
          <w:tcPr>
            <w:tcW w:w="1637" w:type="dxa"/>
          </w:tcPr>
          <w:p w14:paraId="663BA985" w14:textId="77777777" w:rsidR="00BC522B" w:rsidRPr="004D2239" w:rsidRDefault="00BC522B" w:rsidP="00804DBD">
            <w:pPr>
              <w:pStyle w:val="deptstuffP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sz w:val="20"/>
                <w:szCs w:val="20"/>
              </w:rPr>
              <w:t>-   ENG 371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HIST/JS 486J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RS 378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  </w:t>
            </w:r>
            <w:r w:rsidR="001C3140">
              <w:rPr>
                <w:rFonts w:ascii="Times New Roman" w:hAnsi="Times New Roman" w:cs="Times New Roman"/>
                <w:sz w:val="20"/>
                <w:szCs w:val="20"/>
              </w:rPr>
              <w:t>JS/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t>SOC 335</w:t>
            </w:r>
          </w:p>
          <w:p w14:paraId="19E3309B" w14:textId="77777777" w:rsidR="00BC522B" w:rsidRPr="004D2239" w:rsidRDefault="00BC522B" w:rsidP="00BC522B">
            <w:pPr>
              <w:pStyle w:val="deptstuffP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14:paraId="3BCC6341" w14:textId="77777777" w:rsidR="00BC522B" w:rsidRPr="004D2239" w:rsidRDefault="00BC522B" w:rsidP="00B64C76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2B089041" w14:textId="77777777"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</w:tcPr>
          <w:p w14:paraId="0292C6B6" w14:textId="77777777"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98" w:type="dxa"/>
          </w:tcPr>
          <w:p w14:paraId="53DDF754" w14:textId="77777777" w:rsidR="00BC522B" w:rsidRPr="00EF2523" w:rsidRDefault="00BC522B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C3140" w:rsidRPr="00EF2523" w14:paraId="6F432767" w14:textId="77777777" w:rsidTr="003A376A">
        <w:trPr>
          <w:trHeight w:val="3680"/>
        </w:trPr>
        <w:tc>
          <w:tcPr>
            <w:tcW w:w="2061" w:type="dxa"/>
          </w:tcPr>
          <w:p w14:paraId="3B358F43" w14:textId="77777777" w:rsidR="001C3140" w:rsidRPr="004D2239" w:rsidRDefault="001C3140" w:rsidP="00BC522B">
            <w:pPr>
              <w:pStyle w:val="deptstuffP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Electives</w:t>
            </w:r>
          </w:p>
        </w:tc>
        <w:tc>
          <w:tcPr>
            <w:tcW w:w="883" w:type="dxa"/>
          </w:tcPr>
          <w:p w14:paraId="10C5C473" w14:textId="77777777" w:rsidR="001C3140" w:rsidRPr="004D2239" w:rsidRDefault="001C3140" w:rsidP="001C3140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 Units (with no more than 4 units of 100-200-level courses)</w:t>
            </w:r>
          </w:p>
        </w:tc>
        <w:tc>
          <w:tcPr>
            <w:tcW w:w="1637" w:type="dxa"/>
          </w:tcPr>
          <w:p w14:paraId="0E0E31B8" w14:textId="77777777" w:rsidR="001C3140" w:rsidRDefault="001C3140" w:rsidP="00804DBD">
            <w:pPr>
              <w:pStyle w:val="deptstuffP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sz w:val="20"/>
                <w:szCs w:val="20"/>
              </w:rPr>
              <w:t>-   HEBR 102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HIST/JS 210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JS 151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RTM 151F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(linked course)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RS 101</w:t>
            </w:r>
          </w:p>
          <w:p w14:paraId="51960D53" w14:textId="77777777" w:rsidR="00A50FAE" w:rsidRPr="004D2239" w:rsidRDefault="001C3140" w:rsidP="00A50FAE">
            <w:pPr>
              <w:pStyle w:val="deptstuffP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223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HIST 356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   JS 318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   JS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t xml:space="preserve"> 330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JS 390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JS 499C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RS 377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>-   RS 379</w:t>
            </w:r>
            <w:r w:rsidRPr="004D22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JS/</w:t>
            </w:r>
            <w:r w:rsidR="00A50FAE">
              <w:rPr>
                <w:rFonts w:ascii="Times New Roman" w:hAnsi="Times New Roman" w:cs="Times New Roman"/>
                <w:sz w:val="20"/>
                <w:szCs w:val="20"/>
              </w:rPr>
              <w:t>SOC 306</w:t>
            </w:r>
          </w:p>
        </w:tc>
        <w:tc>
          <w:tcPr>
            <w:tcW w:w="1108" w:type="dxa"/>
          </w:tcPr>
          <w:p w14:paraId="048A0CD0" w14:textId="77777777" w:rsidR="001C3140" w:rsidRPr="004D2239" w:rsidRDefault="001C3140" w:rsidP="00B64C76">
            <w:pPr>
              <w:pStyle w:val="deptstuffP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3F1A2B01" w14:textId="77777777" w:rsidR="001C3140" w:rsidRPr="00EF2523" w:rsidRDefault="001C3140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</w:tcPr>
          <w:p w14:paraId="69F09BFA" w14:textId="77777777" w:rsidR="001C3140" w:rsidRPr="00EF2523" w:rsidRDefault="001C3140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98" w:type="dxa"/>
          </w:tcPr>
          <w:p w14:paraId="4E9CC51F" w14:textId="77777777" w:rsidR="001C3140" w:rsidRPr="00EF2523" w:rsidRDefault="001C3140" w:rsidP="00B64C76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E4B7EE5" w14:textId="77777777" w:rsidR="00935192" w:rsidRPr="00EF2523" w:rsidRDefault="00935192" w:rsidP="00A50FAE">
      <w:pPr>
        <w:rPr>
          <w:rFonts w:asciiTheme="majorBidi" w:hAnsiTheme="majorBidi" w:cstheme="majorBidi"/>
        </w:rPr>
      </w:pPr>
    </w:p>
    <w:sectPr w:rsidR="00935192" w:rsidRPr="00EF2523" w:rsidSect="00CE7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Times New Roman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D4"/>
    <w:rsid w:val="001939D4"/>
    <w:rsid w:val="001C3140"/>
    <w:rsid w:val="002468DE"/>
    <w:rsid w:val="003E53F1"/>
    <w:rsid w:val="004D2239"/>
    <w:rsid w:val="005B786F"/>
    <w:rsid w:val="006E03AF"/>
    <w:rsid w:val="007F5682"/>
    <w:rsid w:val="00804DBD"/>
    <w:rsid w:val="00935192"/>
    <w:rsid w:val="00A50FAE"/>
    <w:rsid w:val="00B64C76"/>
    <w:rsid w:val="00B71F53"/>
    <w:rsid w:val="00BC522B"/>
    <w:rsid w:val="00BD469E"/>
    <w:rsid w:val="00CE75B5"/>
    <w:rsid w:val="00D871E6"/>
    <w:rsid w:val="00DF2FA5"/>
    <w:rsid w:val="00E85095"/>
    <w:rsid w:val="00E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72B1D"/>
  <w15:docId w15:val="{4669AE75-D48C-4CFF-99ED-E9D7AA58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listtitleh5">
    <w:name w:val="class_list_title_h5"/>
    <w:basedOn w:val="Normal"/>
    <w:uiPriority w:val="99"/>
    <w:rsid w:val="001939D4"/>
    <w:pPr>
      <w:tabs>
        <w:tab w:val="left" w:pos="180"/>
      </w:tabs>
      <w:autoSpaceDE w:val="0"/>
      <w:autoSpaceDN w:val="0"/>
      <w:adjustRightInd w:val="0"/>
      <w:spacing w:after="0" w:line="230" w:lineRule="atLeast"/>
      <w:textAlignment w:val="center"/>
    </w:pPr>
    <w:rPr>
      <w:rFonts w:ascii="Adobe Garamond Pro Bold" w:eastAsia="Times New Roman" w:hAnsi="Adobe Garamond Pro Bold" w:cs="Adobe Garamond Pro Bold"/>
      <w:b/>
      <w:bCs/>
      <w:color w:val="000000"/>
      <w:sz w:val="18"/>
      <w:szCs w:val="18"/>
    </w:rPr>
  </w:style>
  <w:style w:type="paragraph" w:customStyle="1" w:styleId="classesP">
    <w:name w:val="classes_P"/>
    <w:basedOn w:val="Normal"/>
    <w:uiPriority w:val="99"/>
    <w:rsid w:val="001939D4"/>
    <w:pPr>
      <w:tabs>
        <w:tab w:val="left" w:pos="360"/>
        <w:tab w:val="left" w:pos="990"/>
        <w:tab w:val="left" w:pos="1800"/>
      </w:tabs>
      <w:autoSpaceDE w:val="0"/>
      <w:autoSpaceDN w:val="0"/>
      <w:adjustRightInd w:val="0"/>
      <w:spacing w:after="0" w:line="230" w:lineRule="atLeast"/>
      <w:ind w:left="180"/>
      <w:jc w:val="both"/>
      <w:textAlignment w:val="center"/>
    </w:pPr>
    <w:rPr>
      <w:rFonts w:ascii="Adobe Garamond Pro" w:eastAsia="Times New Roman" w:hAnsi="Adobe Garamond Pro" w:cs="Adobe Garamond Pro"/>
      <w:color w:val="000000"/>
      <w:sz w:val="18"/>
      <w:szCs w:val="18"/>
    </w:rPr>
  </w:style>
  <w:style w:type="paragraph" w:customStyle="1" w:styleId="classlistli">
    <w:name w:val="class_list_li"/>
    <w:basedOn w:val="classesP"/>
    <w:uiPriority w:val="99"/>
    <w:rsid w:val="001939D4"/>
    <w:pPr>
      <w:tabs>
        <w:tab w:val="clear" w:pos="360"/>
        <w:tab w:val="left" w:pos="450"/>
        <w:tab w:val="left" w:pos="810"/>
        <w:tab w:val="left" w:pos="1440"/>
      </w:tabs>
      <w:suppressAutoHyphens/>
      <w:jc w:val="left"/>
    </w:pPr>
  </w:style>
  <w:style w:type="paragraph" w:customStyle="1" w:styleId="selectoneofli">
    <w:name w:val="select_one_of_li"/>
    <w:basedOn w:val="classlistli"/>
    <w:next w:val="classlistli"/>
    <w:uiPriority w:val="99"/>
    <w:rsid w:val="001939D4"/>
    <w:pPr>
      <w:tabs>
        <w:tab w:val="left" w:pos="180"/>
      </w:tabs>
    </w:pPr>
    <w:rPr>
      <w:rFonts w:ascii="Adobe Garamond Pro Bold" w:hAnsi="Adobe Garamond Pro Bold" w:cs="Adobe Garamond Pro Bold"/>
      <w:b/>
      <w:bCs/>
    </w:rPr>
  </w:style>
  <w:style w:type="paragraph" w:customStyle="1" w:styleId="deptstuffP">
    <w:name w:val="dept stuff_P"/>
    <w:basedOn w:val="Normal"/>
    <w:uiPriority w:val="99"/>
    <w:rsid w:val="00804DBD"/>
    <w:pPr>
      <w:tabs>
        <w:tab w:val="left" w:pos="360"/>
      </w:tabs>
      <w:autoSpaceDE w:val="0"/>
      <w:autoSpaceDN w:val="0"/>
      <w:adjustRightInd w:val="0"/>
      <w:spacing w:after="0" w:line="230" w:lineRule="atLeast"/>
      <w:ind w:left="180"/>
      <w:jc w:val="both"/>
      <w:textAlignment w:val="center"/>
    </w:pPr>
    <w:rPr>
      <w:rFonts w:ascii="Adobe Garamond Pro" w:eastAsia="Times New Roman" w:hAnsi="Adobe Garamond Pro" w:cs="Adobe Garamond Pro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804DBD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Spiegel, Judith M</cp:lastModifiedBy>
  <cp:revision>2</cp:revision>
  <cp:lastPrinted>2013-03-04T22:39:00Z</cp:lastPrinted>
  <dcterms:created xsi:type="dcterms:W3CDTF">2019-11-27T21:17:00Z</dcterms:created>
  <dcterms:modified xsi:type="dcterms:W3CDTF">2019-11-27T21:17:00Z</dcterms:modified>
</cp:coreProperties>
</file>